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BB" w:rsidRDefault="00A52CFB" w:rsidP="00623DBB">
      <w:pPr>
        <w:pStyle w:val="1"/>
        <w:spacing w:before="0" w:beforeAutospacing="0" w:after="0" w:afterAutospacing="0"/>
        <w:jc w:val="center"/>
        <w:textAlignment w:val="baseline"/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2AAC7EAC" wp14:editId="368453D1">
            <wp:simplePos x="0" y="0"/>
            <wp:positionH relativeFrom="column">
              <wp:posOffset>30480</wp:posOffset>
            </wp:positionH>
            <wp:positionV relativeFrom="paragraph">
              <wp:posOffset>121285</wp:posOffset>
            </wp:positionV>
            <wp:extent cx="2314575" cy="30778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DBB" w:rsidRPr="00F5108A"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  <w:t>Вас вітає дружина юних пожежних "Промінь"!</w:t>
      </w:r>
    </w:p>
    <w:p w:rsidR="00F5108A" w:rsidRPr="00F5108A" w:rsidRDefault="00F5108A" w:rsidP="00F5108A">
      <w:pPr>
        <w:pStyle w:val="1"/>
        <w:spacing w:after="0"/>
        <w:jc w:val="center"/>
        <w:textAlignment w:val="baseline"/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</w:pPr>
      <w:r w:rsidRPr="00F5108A"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  <w:t>Керівник:</w:t>
      </w:r>
    </w:p>
    <w:p w:rsidR="00F5108A" w:rsidRDefault="00F5108A" w:rsidP="00F5108A">
      <w:pPr>
        <w:pStyle w:val="1"/>
        <w:spacing w:before="0" w:beforeAutospacing="0" w:after="0" w:afterAutospacing="0"/>
        <w:jc w:val="center"/>
        <w:textAlignment w:val="baseline"/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5108A"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  <w:t>Василець</w:t>
      </w:r>
      <w:proofErr w:type="spellEnd"/>
      <w:r w:rsidRPr="00F5108A"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  <w:t xml:space="preserve"> Ольга Олександрівна</w:t>
      </w:r>
    </w:p>
    <w:p w:rsidR="00076BFA" w:rsidRDefault="00A52CFB" w:rsidP="00F5108A">
      <w:pPr>
        <w:pStyle w:val="font7"/>
        <w:spacing w:before="0" w:beforeAutospacing="0" w:after="0" w:afterAutospacing="0"/>
        <w:textAlignment w:val="baseline"/>
        <w:rPr>
          <w:rStyle w:val="color24"/>
          <w:sz w:val="28"/>
          <w:szCs w:val="28"/>
          <w:bdr w:val="none" w:sz="0" w:space="0" w:color="auto" w:frame="1"/>
          <w:lang w:val="uk-UA"/>
        </w:rPr>
      </w:pPr>
      <w:r>
        <w:rPr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64D27FC9" wp14:editId="7A7D3076">
            <wp:simplePos x="0" y="0"/>
            <wp:positionH relativeFrom="column">
              <wp:posOffset>534035</wp:posOffset>
            </wp:positionH>
            <wp:positionV relativeFrom="paragraph">
              <wp:posOffset>96520</wp:posOffset>
            </wp:positionV>
            <wp:extent cx="2828925" cy="212669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6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BFA" w:rsidRDefault="00076BFA" w:rsidP="00F5108A">
      <w:pPr>
        <w:pStyle w:val="font7"/>
        <w:spacing w:before="0" w:beforeAutospacing="0" w:after="0" w:afterAutospacing="0"/>
        <w:textAlignment w:val="baseline"/>
        <w:rPr>
          <w:rStyle w:val="color24"/>
          <w:sz w:val="28"/>
          <w:szCs w:val="28"/>
          <w:bdr w:val="none" w:sz="0" w:space="0" w:color="auto" w:frame="1"/>
          <w:lang w:val="uk-UA"/>
        </w:rPr>
      </w:pPr>
    </w:p>
    <w:p w:rsidR="00076BFA" w:rsidRDefault="00076BFA" w:rsidP="00F5108A">
      <w:pPr>
        <w:pStyle w:val="font7"/>
        <w:spacing w:before="0" w:beforeAutospacing="0" w:after="0" w:afterAutospacing="0"/>
        <w:textAlignment w:val="baseline"/>
        <w:rPr>
          <w:rStyle w:val="color24"/>
          <w:sz w:val="28"/>
          <w:szCs w:val="28"/>
          <w:bdr w:val="none" w:sz="0" w:space="0" w:color="auto" w:frame="1"/>
          <w:lang w:val="uk-UA"/>
        </w:rPr>
      </w:pPr>
    </w:p>
    <w:p w:rsidR="00076BFA" w:rsidRDefault="00076BFA" w:rsidP="00F5108A">
      <w:pPr>
        <w:pStyle w:val="font7"/>
        <w:spacing w:before="0" w:beforeAutospacing="0" w:after="0" w:afterAutospacing="0"/>
        <w:textAlignment w:val="baseline"/>
        <w:rPr>
          <w:rStyle w:val="color24"/>
          <w:sz w:val="28"/>
          <w:szCs w:val="28"/>
          <w:bdr w:val="none" w:sz="0" w:space="0" w:color="auto" w:frame="1"/>
          <w:lang w:val="uk-UA"/>
        </w:rPr>
      </w:pPr>
    </w:p>
    <w:p w:rsidR="00076BFA" w:rsidRDefault="00076BFA" w:rsidP="00F5108A">
      <w:pPr>
        <w:pStyle w:val="font7"/>
        <w:spacing w:before="0" w:beforeAutospacing="0" w:after="0" w:afterAutospacing="0"/>
        <w:textAlignment w:val="baseline"/>
        <w:rPr>
          <w:rStyle w:val="color24"/>
          <w:sz w:val="28"/>
          <w:szCs w:val="28"/>
          <w:bdr w:val="none" w:sz="0" w:space="0" w:color="auto" w:frame="1"/>
          <w:lang w:val="uk-UA"/>
        </w:rPr>
      </w:pPr>
    </w:p>
    <w:p w:rsidR="00076BFA" w:rsidRDefault="00076BFA" w:rsidP="00F5108A">
      <w:pPr>
        <w:pStyle w:val="font7"/>
        <w:spacing w:before="0" w:beforeAutospacing="0" w:after="0" w:afterAutospacing="0"/>
        <w:textAlignment w:val="baseline"/>
        <w:rPr>
          <w:rStyle w:val="color24"/>
          <w:sz w:val="28"/>
          <w:szCs w:val="28"/>
          <w:bdr w:val="none" w:sz="0" w:space="0" w:color="auto" w:frame="1"/>
          <w:lang w:val="uk-UA"/>
        </w:rPr>
      </w:pPr>
    </w:p>
    <w:p w:rsidR="00076BFA" w:rsidRDefault="00076BFA" w:rsidP="00F5108A">
      <w:pPr>
        <w:pStyle w:val="font7"/>
        <w:spacing w:before="0" w:beforeAutospacing="0" w:after="0" w:afterAutospacing="0"/>
        <w:textAlignment w:val="baseline"/>
        <w:rPr>
          <w:rStyle w:val="color24"/>
          <w:sz w:val="28"/>
          <w:szCs w:val="28"/>
          <w:bdr w:val="none" w:sz="0" w:space="0" w:color="auto" w:frame="1"/>
          <w:lang w:val="uk-UA"/>
        </w:rPr>
      </w:pPr>
    </w:p>
    <w:p w:rsidR="00076BFA" w:rsidRDefault="00076BFA" w:rsidP="00F5108A">
      <w:pPr>
        <w:pStyle w:val="font7"/>
        <w:spacing w:before="0" w:beforeAutospacing="0" w:after="0" w:afterAutospacing="0"/>
        <w:textAlignment w:val="baseline"/>
        <w:rPr>
          <w:rStyle w:val="color24"/>
          <w:sz w:val="28"/>
          <w:szCs w:val="28"/>
          <w:bdr w:val="none" w:sz="0" w:space="0" w:color="auto" w:frame="1"/>
          <w:lang w:val="uk-UA"/>
        </w:rPr>
      </w:pPr>
    </w:p>
    <w:p w:rsidR="00076BFA" w:rsidRDefault="00076BFA" w:rsidP="00F5108A">
      <w:pPr>
        <w:pStyle w:val="font7"/>
        <w:spacing w:before="0" w:beforeAutospacing="0" w:after="0" w:afterAutospacing="0"/>
        <w:textAlignment w:val="baseline"/>
        <w:rPr>
          <w:rStyle w:val="color24"/>
          <w:sz w:val="28"/>
          <w:szCs w:val="28"/>
          <w:bdr w:val="none" w:sz="0" w:space="0" w:color="auto" w:frame="1"/>
          <w:lang w:val="uk-UA"/>
        </w:rPr>
      </w:pPr>
    </w:p>
    <w:p w:rsidR="00076BFA" w:rsidRDefault="00076BFA" w:rsidP="00F5108A">
      <w:pPr>
        <w:pStyle w:val="font7"/>
        <w:spacing w:before="0" w:beforeAutospacing="0" w:after="0" w:afterAutospacing="0"/>
        <w:textAlignment w:val="baseline"/>
        <w:rPr>
          <w:rStyle w:val="color24"/>
          <w:sz w:val="28"/>
          <w:szCs w:val="28"/>
          <w:bdr w:val="none" w:sz="0" w:space="0" w:color="auto" w:frame="1"/>
          <w:lang w:val="uk-UA"/>
        </w:rPr>
      </w:pPr>
    </w:p>
    <w:p w:rsidR="00076BFA" w:rsidRDefault="00076BFA" w:rsidP="00F5108A">
      <w:pPr>
        <w:pStyle w:val="font7"/>
        <w:spacing w:before="0" w:beforeAutospacing="0" w:after="0" w:afterAutospacing="0"/>
        <w:textAlignment w:val="baseline"/>
        <w:rPr>
          <w:rStyle w:val="color24"/>
          <w:sz w:val="28"/>
          <w:szCs w:val="28"/>
          <w:bdr w:val="none" w:sz="0" w:space="0" w:color="auto" w:frame="1"/>
          <w:lang w:val="uk-UA"/>
        </w:rPr>
      </w:pPr>
    </w:p>
    <w:p w:rsidR="00076BFA" w:rsidRDefault="00076BFA" w:rsidP="00F5108A">
      <w:pPr>
        <w:pStyle w:val="font7"/>
        <w:spacing w:before="0" w:beforeAutospacing="0" w:after="0" w:afterAutospacing="0"/>
        <w:textAlignment w:val="baseline"/>
        <w:rPr>
          <w:rStyle w:val="color24"/>
          <w:sz w:val="28"/>
          <w:szCs w:val="28"/>
          <w:bdr w:val="none" w:sz="0" w:space="0" w:color="auto" w:frame="1"/>
          <w:lang w:val="uk-UA"/>
        </w:rPr>
      </w:pPr>
    </w:p>
    <w:p w:rsidR="00F5108A" w:rsidRPr="00F5108A" w:rsidRDefault="00F5108A" w:rsidP="00F5108A">
      <w:pPr>
        <w:pStyle w:val="font7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>Склад команди: </w:t>
      </w:r>
    </w:p>
    <w:p w:rsidR="00F5108A" w:rsidRP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5108A">
        <w:rPr>
          <w:szCs w:val="28"/>
          <w:lang w:val="uk-UA"/>
        </w:rPr>
        <w:t>Андрєєв Артур</w:t>
      </w:r>
    </w:p>
    <w:p w:rsidR="00F5108A" w:rsidRPr="00F5108A" w:rsidRDefault="00A52CFB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63360" behindDoc="0" locked="0" layoutInCell="1" allowOverlap="1" wp14:anchorId="3B29E57D" wp14:editId="5155C0EE">
            <wp:simplePos x="0" y="0"/>
            <wp:positionH relativeFrom="column">
              <wp:posOffset>2345690</wp:posOffset>
            </wp:positionH>
            <wp:positionV relativeFrom="paragraph">
              <wp:posOffset>10794</wp:posOffset>
            </wp:positionV>
            <wp:extent cx="4070763" cy="3047803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931" cy="305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8A" w:rsidRPr="00F5108A">
        <w:rPr>
          <w:szCs w:val="28"/>
          <w:lang w:val="uk-UA"/>
        </w:rPr>
        <w:t>Андрєєв Роман</w:t>
      </w:r>
    </w:p>
    <w:p w:rsidR="00F5108A" w:rsidRP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F5108A">
        <w:rPr>
          <w:szCs w:val="28"/>
          <w:lang w:val="uk-UA"/>
        </w:rPr>
        <w:t>Аштаменко</w:t>
      </w:r>
      <w:proofErr w:type="spellEnd"/>
      <w:r w:rsidRPr="00F5108A">
        <w:rPr>
          <w:szCs w:val="28"/>
          <w:lang w:val="uk-UA"/>
        </w:rPr>
        <w:t xml:space="preserve"> Богдан</w:t>
      </w:r>
    </w:p>
    <w:p w:rsidR="00F5108A" w:rsidRP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F5108A">
        <w:rPr>
          <w:szCs w:val="28"/>
          <w:lang w:val="uk-UA"/>
        </w:rPr>
        <w:t>Буснюк</w:t>
      </w:r>
      <w:proofErr w:type="spellEnd"/>
      <w:r w:rsidRPr="00F5108A">
        <w:rPr>
          <w:szCs w:val="28"/>
          <w:lang w:val="uk-UA"/>
        </w:rPr>
        <w:t xml:space="preserve"> Олександр</w:t>
      </w:r>
    </w:p>
    <w:p w:rsidR="00F5108A" w:rsidRP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F5108A">
        <w:rPr>
          <w:szCs w:val="28"/>
          <w:lang w:val="uk-UA"/>
        </w:rPr>
        <w:t>Гапоненко</w:t>
      </w:r>
      <w:proofErr w:type="spellEnd"/>
      <w:r w:rsidRPr="00F5108A">
        <w:rPr>
          <w:szCs w:val="28"/>
          <w:lang w:val="uk-UA"/>
        </w:rPr>
        <w:t xml:space="preserve"> Микита</w:t>
      </w:r>
    </w:p>
    <w:p w:rsidR="00F5108A" w:rsidRP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F5108A">
        <w:rPr>
          <w:szCs w:val="28"/>
          <w:lang w:val="uk-UA"/>
        </w:rPr>
        <w:t>ГелашвіліШанго</w:t>
      </w:r>
      <w:proofErr w:type="spellEnd"/>
    </w:p>
    <w:p w:rsidR="00F5108A" w:rsidRP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5108A">
        <w:rPr>
          <w:szCs w:val="28"/>
          <w:lang w:val="uk-UA"/>
        </w:rPr>
        <w:t>Гордієнко Олексій</w:t>
      </w:r>
    </w:p>
    <w:p w:rsidR="00F5108A" w:rsidRP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5108A">
        <w:rPr>
          <w:szCs w:val="28"/>
          <w:lang w:val="uk-UA"/>
        </w:rPr>
        <w:t>Ганус Владислав</w:t>
      </w:r>
    </w:p>
    <w:p w:rsidR="00F5108A" w:rsidRP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F5108A">
        <w:rPr>
          <w:szCs w:val="28"/>
          <w:lang w:val="uk-UA"/>
        </w:rPr>
        <w:t>Довгуль</w:t>
      </w:r>
      <w:proofErr w:type="spellEnd"/>
      <w:r w:rsidRPr="00F5108A">
        <w:rPr>
          <w:szCs w:val="28"/>
          <w:lang w:val="uk-UA"/>
        </w:rPr>
        <w:t xml:space="preserve"> Єлизавета</w:t>
      </w:r>
    </w:p>
    <w:p w:rsidR="00F5108A" w:rsidRP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F5108A">
        <w:rPr>
          <w:szCs w:val="28"/>
          <w:lang w:val="uk-UA"/>
        </w:rPr>
        <w:t>Драчов</w:t>
      </w:r>
      <w:proofErr w:type="spellEnd"/>
      <w:r w:rsidRPr="00F5108A">
        <w:rPr>
          <w:szCs w:val="28"/>
          <w:lang w:val="uk-UA"/>
        </w:rPr>
        <w:t xml:space="preserve"> Петро</w:t>
      </w:r>
    </w:p>
    <w:p w:rsidR="00F5108A" w:rsidRP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5108A">
        <w:rPr>
          <w:szCs w:val="28"/>
          <w:lang w:val="uk-UA"/>
        </w:rPr>
        <w:t>Корнієнко Ілля</w:t>
      </w:r>
    </w:p>
    <w:p w:rsidR="00F5108A" w:rsidRP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5108A">
        <w:rPr>
          <w:szCs w:val="28"/>
          <w:lang w:val="uk-UA"/>
        </w:rPr>
        <w:t xml:space="preserve">Курило Софія </w:t>
      </w:r>
    </w:p>
    <w:p w:rsidR="00F5108A" w:rsidRP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5108A">
        <w:rPr>
          <w:szCs w:val="28"/>
          <w:lang w:val="uk-UA"/>
        </w:rPr>
        <w:t>Максименко Анастасія</w:t>
      </w:r>
    </w:p>
    <w:p w:rsidR="00F5108A" w:rsidRP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5108A">
        <w:rPr>
          <w:szCs w:val="28"/>
          <w:lang w:val="uk-UA"/>
        </w:rPr>
        <w:t>Олійник Ольга</w:t>
      </w:r>
    </w:p>
    <w:p w:rsidR="00F5108A" w:rsidRP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5108A">
        <w:rPr>
          <w:szCs w:val="28"/>
          <w:lang w:val="uk-UA"/>
        </w:rPr>
        <w:t>Ружицька Тетяна</w:t>
      </w:r>
    </w:p>
    <w:p w:rsidR="00F5108A" w:rsidRDefault="00F5108A" w:rsidP="00F5108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F5108A">
        <w:rPr>
          <w:szCs w:val="28"/>
          <w:lang w:val="uk-UA"/>
        </w:rPr>
        <w:t>Федотов</w:t>
      </w:r>
      <w:proofErr w:type="spellEnd"/>
      <w:r w:rsidRPr="00F5108A">
        <w:rPr>
          <w:szCs w:val="28"/>
          <w:lang w:val="uk-UA"/>
        </w:rPr>
        <w:t xml:space="preserve"> Сергій</w:t>
      </w:r>
    </w:p>
    <w:p w:rsidR="000D0C28" w:rsidRDefault="000D0C28" w:rsidP="000D0C28">
      <w:pPr>
        <w:pStyle w:val="a3"/>
        <w:ind w:left="284"/>
        <w:jc w:val="both"/>
        <w:rPr>
          <w:szCs w:val="28"/>
          <w:lang w:val="uk-UA"/>
        </w:rPr>
      </w:pPr>
    </w:p>
    <w:p w:rsidR="00F5108A" w:rsidRPr="00F5108A" w:rsidRDefault="00F5108A" w:rsidP="007632E2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Дружини юних пожежних — добровільні об'єднання учнів, які створюються з метою виховання у них мужності, благородства, фізичної загартованості та пожежно-технічної професійної орієнтації.</w:t>
      </w:r>
    </w:p>
    <w:p w:rsidR="00F5108A" w:rsidRPr="00F5108A" w:rsidRDefault="00F5108A" w:rsidP="00F5108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Діяльність дружин юних пожежних здійснюється на основі Закону України «Про пожежну безпеку», на демократичних засадах, гласно, на основі зацікавленості учнівської молоді у в</w:t>
      </w:r>
      <w:r>
        <w:rPr>
          <w:rFonts w:ascii="Times New Roman" w:hAnsi="Times New Roman" w:cs="Times New Roman"/>
          <w:sz w:val="28"/>
          <w:szCs w:val="28"/>
          <w:lang w:val="uk-UA"/>
        </w:rPr>
        <w:t>ивченні пожежної справи, при ши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>рокій їх ініціативі та носить гуманний, благодійний характер.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завдання дружин юних пожежних: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ab/>
        <w:t>допомога школі у в</w:t>
      </w:r>
      <w:r>
        <w:rPr>
          <w:rFonts w:ascii="Times New Roman" w:hAnsi="Times New Roman" w:cs="Times New Roman"/>
          <w:sz w:val="28"/>
          <w:szCs w:val="28"/>
          <w:lang w:val="uk-UA"/>
        </w:rPr>
        <w:t>ихованні в учнівської молоді по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>чуття відповідальності за збереження життя та здоров'я людей, матеріальних цінностей від пожеж;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пропа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>ганда правил пожежної безпеки та пожежно-профілактичних заходів серед дітей;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ab/>
        <w:t>пропаганда традицій та історії пожежної охорони і Добровільного пожежного товариства України.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Основні напрямки роботи  дружини юних пожежних є: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ab/>
        <w:t>вивчення основ пожежної профілактики, первинних засобів пожежогасіння та ознайомлення із пожежною тех</w:t>
      </w:r>
      <w:r>
        <w:rPr>
          <w:rFonts w:ascii="Times New Roman" w:hAnsi="Times New Roman" w:cs="Times New Roman"/>
          <w:sz w:val="28"/>
          <w:szCs w:val="28"/>
          <w:lang w:val="uk-UA"/>
        </w:rPr>
        <w:t>нікою, пожежно-технічним споряд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 xml:space="preserve">женням, засобами зв'язку, системами автоматичного пожежогасіння, пожежної та охоронно-пожежної сигналізації; 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ab/>
        <w:t>вивчення правил пожежної безпеки та дій в разі виникнення пожежі;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роз'яснювальна робота щодо попередження пожеж в результаті пустощів дітей з вогнем і заходів пожежної безпеки;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ab/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асті в змаганнях з пожежно-прик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>ладного спорту, конкурсах, олімпіадах, вікто</w:t>
      </w:r>
      <w:r>
        <w:rPr>
          <w:rFonts w:ascii="Times New Roman" w:hAnsi="Times New Roman" w:cs="Times New Roman"/>
          <w:sz w:val="28"/>
          <w:szCs w:val="28"/>
          <w:lang w:val="uk-UA"/>
        </w:rPr>
        <w:t>ринах, кінолекторіях на протипо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>жежну тематику;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ab/>
        <w:t>відвідування обласних центрів пожежно-технічної пропаганди,  виставок і пам'ятних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місць,  які роз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>повідають про подвиги пожежних; збір матеріалів про історію та людей пожежної охорони і Добровільного пожежного товариства України; створення в школі експозицій слави;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зустрічей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заслуженими працівниками та ве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>теранами пожежної охорони і Добровільного пожежного товариства України, майстрами пожежно-прикладного спорту.</w:t>
      </w:r>
    </w:p>
    <w:p w:rsidR="00F5108A" w:rsidRPr="00F5108A" w:rsidRDefault="00F5108A" w:rsidP="00623DBB">
      <w:pPr>
        <w:pStyle w:val="1"/>
        <w:spacing w:before="0" w:beforeAutospacing="0" w:after="0" w:afterAutospacing="0"/>
        <w:jc w:val="center"/>
        <w:textAlignment w:val="baseline"/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</w:pPr>
    </w:p>
    <w:p w:rsidR="00623DBB" w:rsidRPr="00F5108A" w:rsidRDefault="00623DBB" w:rsidP="001235E5">
      <w:pPr>
        <w:pStyle w:val="font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>У нашій школі створена дружина юних пожежників (ДЮП) з</w:t>
      </w:r>
      <w:r w:rsidR="00C76D78"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числа</w:t>
      </w:r>
      <w:r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учнів 8</w:t>
      </w:r>
      <w:r w:rsidR="00C76D78"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>-А та 8-Б</w:t>
      </w:r>
      <w:r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класів.</w:t>
      </w:r>
      <w:r w:rsidR="007632E2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</w:t>
      </w:r>
      <w:r w:rsidR="009511A9"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За вересень – жовтень 2017 року </w:t>
      </w:r>
      <w:r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>пр</w:t>
      </w:r>
      <w:r w:rsidR="001235E5"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>оведена агітаційна робота команди</w:t>
      </w:r>
      <w:r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ДЮП серед учнів школи. Лейтмотив виступу – правила пожежної безпеки треба знати і пам’ятати, а у випадку біди немає надійнішого захисту, аніж працівники пожежно-рятувальної служби та її помічники.</w:t>
      </w:r>
      <w:r w:rsidR="008528C7" w:rsidRPr="00F5108A">
        <w:rPr>
          <w:sz w:val="28"/>
          <w:szCs w:val="28"/>
          <w:lang w:val="uk-UA"/>
        </w:rPr>
        <w:t xml:space="preserve">Організовані </w:t>
      </w:r>
      <w:r w:rsidR="008528C7" w:rsidRPr="00F5108A">
        <w:rPr>
          <w:spacing w:val="1"/>
          <w:sz w:val="28"/>
          <w:szCs w:val="28"/>
          <w:lang w:val="uk-UA"/>
        </w:rPr>
        <w:t xml:space="preserve"> заходи до місячника протипожежної </w:t>
      </w:r>
      <w:r w:rsidR="008528C7" w:rsidRPr="00F5108A">
        <w:rPr>
          <w:rFonts w:eastAsia="Calibri"/>
          <w:sz w:val="28"/>
          <w:szCs w:val="28"/>
          <w:lang w:val="uk-UA" w:eastAsia="en-US"/>
        </w:rPr>
        <w:t xml:space="preserve">безпеки «Скажемо «Ні!» всім пожежам на Землі!» </w:t>
      </w:r>
      <w:r w:rsidR="008528C7"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>Учасники взяли участь в таких конкурсах:</w:t>
      </w:r>
      <w:r w:rsidR="008528C7" w:rsidRPr="00F5108A">
        <w:rPr>
          <w:rFonts w:eastAsia="Calibri"/>
          <w:sz w:val="28"/>
          <w:szCs w:val="28"/>
          <w:lang w:val="uk-UA"/>
        </w:rPr>
        <w:t xml:space="preserve"> в</w:t>
      </w:r>
      <w:r w:rsidR="008528C7" w:rsidRPr="00F5108A">
        <w:rPr>
          <w:rFonts w:eastAsia="Calibri"/>
          <w:sz w:val="28"/>
          <w:szCs w:val="28"/>
          <w:lang w:val="uk-UA" w:eastAsia="en-US"/>
        </w:rPr>
        <w:t>ікторина «Легко вогник запалити, та не просто загасить»</w:t>
      </w:r>
      <w:r w:rsidR="008528C7" w:rsidRPr="00F5108A">
        <w:rPr>
          <w:rFonts w:eastAsia="Calibri"/>
          <w:sz w:val="28"/>
          <w:szCs w:val="28"/>
          <w:lang w:val="uk-UA"/>
        </w:rPr>
        <w:t xml:space="preserve">, конкурс малюнків </w:t>
      </w:r>
      <w:r w:rsidR="008528C7" w:rsidRPr="00F5108A">
        <w:rPr>
          <w:sz w:val="28"/>
          <w:szCs w:val="28"/>
          <w:lang w:val="uk-UA"/>
        </w:rPr>
        <w:t xml:space="preserve">на тему: «Вогонь наш друг, та не завжди, чекати можна і біди». </w:t>
      </w:r>
      <w:r w:rsidR="008528C7" w:rsidRPr="00F5108A">
        <w:rPr>
          <w:rStyle w:val="color24"/>
          <w:sz w:val="28"/>
          <w:szCs w:val="28"/>
          <w:bdr w:val="none" w:sz="0" w:space="0" w:color="auto" w:frame="1"/>
          <w:lang w:val="uk-UA"/>
        </w:rPr>
        <w:lastRenderedPageBreak/>
        <w:t>К</w:t>
      </w:r>
      <w:r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оманда творчо підійшла до вирішення завдання та оригінально розкрила </w:t>
      </w:r>
      <w:proofErr w:type="spellStart"/>
      <w:r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>темaтику</w:t>
      </w:r>
      <w:proofErr w:type="spellEnd"/>
      <w:r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безпеки життєдіяльності. Сподіваємось, що кожен з присутніх зробив для себе висновок.</w:t>
      </w:r>
    </w:p>
    <w:p w:rsidR="00623DBB" w:rsidRDefault="00623DBB" w:rsidP="001235E5">
      <w:pPr>
        <w:pStyle w:val="font7"/>
        <w:spacing w:before="0" w:beforeAutospacing="0" w:after="0" w:afterAutospacing="0"/>
        <w:ind w:firstLine="708"/>
        <w:jc w:val="both"/>
        <w:textAlignment w:val="baseline"/>
        <w:rPr>
          <w:rStyle w:val="color24"/>
          <w:sz w:val="28"/>
          <w:szCs w:val="28"/>
          <w:bdr w:val="none" w:sz="0" w:space="0" w:color="auto" w:frame="1"/>
          <w:lang w:val="uk-UA"/>
        </w:rPr>
      </w:pPr>
      <w:r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Якщо, ви хочете врятувати своє життя та життя своїх близьких, будьте завжди уважні і обачливі, </w:t>
      </w:r>
      <w:r w:rsidR="00F5108A"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>запам’ятайте</w:t>
      </w:r>
      <w:r w:rsidRPr="00F5108A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всі правила поведінки в екстремальних ситуаціях і бережіть своє життя, бо воно дається лише один раз!</w:t>
      </w:r>
    </w:p>
    <w:p w:rsidR="000D0C28" w:rsidRDefault="000D0C28" w:rsidP="001235E5">
      <w:pPr>
        <w:pStyle w:val="font7"/>
        <w:spacing w:before="0" w:beforeAutospacing="0" w:after="0" w:afterAutospacing="0"/>
        <w:ind w:firstLine="708"/>
        <w:jc w:val="both"/>
        <w:textAlignment w:val="baseline"/>
        <w:rPr>
          <w:rStyle w:val="color24"/>
          <w:sz w:val="28"/>
          <w:szCs w:val="28"/>
          <w:bdr w:val="none" w:sz="0" w:space="0" w:color="auto" w:frame="1"/>
          <w:lang w:val="uk-UA"/>
        </w:rPr>
      </w:pPr>
    </w:p>
    <w:p w:rsidR="000D0C28" w:rsidRPr="00F5108A" w:rsidRDefault="000D0C28" w:rsidP="001235E5">
      <w:pPr>
        <w:pStyle w:val="font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623DBB" w:rsidRDefault="00A52CFB" w:rsidP="00076BFA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819966" cy="3619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684" cy="361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28" w:rsidRDefault="000D0C28" w:rsidP="00623DBB">
      <w:pPr>
        <w:pStyle w:val="font7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0D0C28" w:rsidRDefault="00A52CFB" w:rsidP="00076BFA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835957" cy="3631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56" cy="363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28" w:rsidRDefault="000D0C28" w:rsidP="00623DBB">
      <w:pPr>
        <w:pStyle w:val="font7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0D0C28" w:rsidRDefault="00A52CFB" w:rsidP="00076BFA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85351" cy="4124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524" cy="413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28" w:rsidRDefault="000D0C28" w:rsidP="00623DBB">
      <w:pPr>
        <w:pStyle w:val="font7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0D0C28" w:rsidRDefault="00A52CFB" w:rsidP="00076BFA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466859" cy="4105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407" cy="41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0C28" w:rsidRPr="00F5108A" w:rsidRDefault="000D0C28" w:rsidP="00623DBB">
      <w:pPr>
        <w:pStyle w:val="font7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sectPr w:rsidR="000D0C28" w:rsidRPr="00F5108A" w:rsidSect="00076B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024"/>
    <w:multiLevelType w:val="hybridMultilevel"/>
    <w:tmpl w:val="495A960E"/>
    <w:lvl w:ilvl="0" w:tplc="FA6487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D2C"/>
    <w:rsid w:val="00076BFA"/>
    <w:rsid w:val="000D0C28"/>
    <w:rsid w:val="001235E5"/>
    <w:rsid w:val="00152ADE"/>
    <w:rsid w:val="00252D2C"/>
    <w:rsid w:val="00623DBB"/>
    <w:rsid w:val="006F6A15"/>
    <w:rsid w:val="007632E2"/>
    <w:rsid w:val="008528C7"/>
    <w:rsid w:val="009511A9"/>
    <w:rsid w:val="00977A5E"/>
    <w:rsid w:val="00A52CFB"/>
    <w:rsid w:val="00BF15F9"/>
    <w:rsid w:val="00C76D78"/>
    <w:rsid w:val="00F5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F9"/>
  </w:style>
  <w:style w:type="paragraph" w:styleId="1">
    <w:name w:val="heading 1"/>
    <w:basedOn w:val="a"/>
    <w:link w:val="10"/>
    <w:uiPriority w:val="9"/>
    <w:qFormat/>
    <w:rsid w:val="00623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7">
    <w:name w:val="font_7"/>
    <w:basedOn w:val="a"/>
    <w:rsid w:val="0062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623DBB"/>
  </w:style>
  <w:style w:type="paragraph" w:styleId="a3">
    <w:name w:val="Title"/>
    <w:basedOn w:val="a"/>
    <w:link w:val="a4"/>
    <w:qFormat/>
    <w:rsid w:val="00623D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3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rsid w:val="008528C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rsid w:val="008528C7"/>
    <w:rPr>
      <w:rFonts w:ascii="Tahoma" w:eastAsia="Times New Roman" w:hAnsi="Tahoma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7">
    <w:name w:val="font_7"/>
    <w:basedOn w:val="a"/>
    <w:rsid w:val="0062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623DBB"/>
  </w:style>
  <w:style w:type="paragraph" w:styleId="a3">
    <w:name w:val="Title"/>
    <w:basedOn w:val="a"/>
    <w:link w:val="a4"/>
    <w:qFormat/>
    <w:rsid w:val="00623D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3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rsid w:val="008528C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a6">
    <w:name w:val="Текст выноски Знак"/>
    <w:basedOn w:val="a0"/>
    <w:link w:val="a5"/>
    <w:rsid w:val="008528C7"/>
    <w:rPr>
      <w:rFonts w:ascii="Tahoma" w:eastAsia="Times New Roman" w:hAnsi="Tahoma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 5</cp:lastModifiedBy>
  <cp:revision>12</cp:revision>
  <dcterms:created xsi:type="dcterms:W3CDTF">2017-10-25T07:32:00Z</dcterms:created>
  <dcterms:modified xsi:type="dcterms:W3CDTF">2017-11-03T15:54:00Z</dcterms:modified>
</cp:coreProperties>
</file>